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C1C" w:rsidRPr="00701C01" w:rsidRDefault="00213C1C" w:rsidP="00213C1C">
      <w:pPr>
        <w:pStyle w:val="Heading2"/>
        <w:rPr>
          <w:rFonts w:asciiTheme="minorHAnsi" w:hAnsiTheme="minorHAnsi" w:cstheme="minorHAnsi"/>
          <w:sz w:val="32"/>
          <w:szCs w:val="32"/>
          <w:lang w:val="en-US"/>
        </w:rPr>
      </w:pPr>
      <w:r w:rsidRPr="00701C01">
        <w:rPr>
          <w:rFonts w:asciiTheme="minorHAnsi" w:hAnsiTheme="minorHAnsi" w:cstheme="minorHAnsi"/>
          <w:sz w:val="32"/>
          <w:szCs w:val="32"/>
          <w:lang w:val="en-US"/>
        </w:rPr>
        <w:t>PhD-</w:t>
      </w:r>
      <w:r w:rsidRPr="00701C01">
        <w:rPr>
          <w:rFonts w:asciiTheme="minorHAnsi" w:hAnsiTheme="minorHAnsi" w:cstheme="minorHAnsi"/>
          <w:sz w:val="32"/>
          <w:szCs w:val="32"/>
          <w:lang w:val="en-US"/>
        </w:rPr>
        <w:t xml:space="preserve">Course proposal </w:t>
      </w:r>
      <w:r w:rsidRPr="00701C01">
        <w:rPr>
          <w:rFonts w:asciiTheme="minorHAnsi" w:hAnsiTheme="minorHAnsi" w:cstheme="minorHAnsi"/>
          <w:sz w:val="32"/>
          <w:szCs w:val="32"/>
          <w:lang w:val="en-US"/>
        </w:rPr>
        <w:t>to</w:t>
      </w:r>
      <w:r w:rsidRPr="00701C01">
        <w:rPr>
          <w:rFonts w:asciiTheme="minorHAnsi" w:hAnsiTheme="minorHAnsi" w:cstheme="minorHAnsi"/>
          <w:sz w:val="32"/>
          <w:szCs w:val="32"/>
          <w:lang w:val="en-US"/>
        </w:rPr>
        <w:t xml:space="preserve"> Norw</w:t>
      </w:r>
      <w:r w:rsidRPr="00701C01">
        <w:rPr>
          <w:rFonts w:asciiTheme="minorHAnsi" w:hAnsiTheme="minorHAnsi" w:cstheme="minorHAnsi"/>
          <w:sz w:val="32"/>
          <w:szCs w:val="32"/>
          <w:lang w:val="en-US"/>
        </w:rPr>
        <w:t xml:space="preserve">egian </w:t>
      </w:r>
      <w:r w:rsidRPr="00701C01">
        <w:rPr>
          <w:rFonts w:asciiTheme="minorHAnsi" w:hAnsiTheme="minorHAnsi" w:cstheme="minorHAnsi"/>
          <w:sz w:val="32"/>
          <w:szCs w:val="32"/>
          <w:lang w:val="en-US"/>
        </w:rPr>
        <w:t>Research School</w:t>
      </w:r>
      <w:r w:rsidRPr="00701C01">
        <w:rPr>
          <w:rFonts w:asciiTheme="minorHAnsi" w:hAnsiTheme="minorHAnsi" w:cstheme="minorHAnsi"/>
          <w:sz w:val="32"/>
          <w:szCs w:val="32"/>
          <w:lang w:val="en-US"/>
        </w:rPr>
        <w:t xml:space="preserve"> in Global Health</w:t>
      </w:r>
    </w:p>
    <w:p w:rsidR="00213C1C" w:rsidRPr="00213C1C" w:rsidRDefault="00213C1C" w:rsidP="00213C1C">
      <w:pPr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lang w:val="en-US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Proposed course name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Pr="00213C1C" w:rsidRDefault="00213C1C" w:rsidP="00213C1C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Responsible researcher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Pr="00701C01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Email address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Pr="00701C01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Affiliation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Pr="00701C01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Institution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 xml:space="preserve"> (s):</w:t>
      </w:r>
    </w:p>
    <w:p w:rsidR="00213C1C" w:rsidRPr="00701C01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Other researchers/teachers involved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Pr="00701C01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Plans for invited, international lecturers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Location of the course; institution, city and country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Suggested time (course s</w:t>
      </w:r>
      <w:bookmarkStart w:id="0" w:name="_GoBack"/>
      <w:bookmarkEnd w:id="0"/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tart and -end)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 xml:space="preserve"> and annually or biannually: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Pr="00701C01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Short course description (max. two pages)</w:t>
      </w:r>
      <w:r w:rsidR="00701C01" w:rsidRP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Pr="00701C01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Suggestion for course program/timetable (if possible)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lastRenderedPageBreak/>
        <w:t>Attending students: prerequisites and target group</w:t>
      </w:r>
    </w:p>
    <w:p w:rsidR="00213C1C" w:rsidRPr="00213C1C" w:rsidRDefault="00213C1C" w:rsidP="00213C1C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Suggestion for number of ECTS and/or number of hours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Minimum and maximal number of students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Tentative budget – travelling expenses for participants must be kept as a separate post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</w:p>
    <w:p w:rsid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proofErr w:type="spellStart"/>
      <w:r w:rsidRPr="00213C1C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Comments</w:t>
      </w:r>
      <w:proofErr w:type="spellEnd"/>
      <w:r w:rsidRPr="00213C1C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or </w:t>
      </w:r>
      <w:proofErr w:type="spellStart"/>
      <w:r w:rsidRPr="00213C1C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additional</w:t>
      </w:r>
      <w:proofErr w:type="spellEnd"/>
      <w:r w:rsidRPr="00213C1C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</w:t>
      </w:r>
      <w:proofErr w:type="spellStart"/>
      <w:r w:rsidRPr="00213C1C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information</w:t>
      </w:r>
      <w:proofErr w:type="spellEnd"/>
      <w:r w:rsidR="00701C01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:</w:t>
      </w:r>
    </w:p>
    <w:p w:rsidR="00213C1C" w:rsidRDefault="00213C1C" w:rsidP="00213C1C">
      <w:pPr>
        <w:pStyle w:val="ListParagraph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</w:p>
    <w:p w:rsidR="00213C1C" w:rsidRPr="00213C1C" w:rsidRDefault="00213C1C" w:rsidP="00701C01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</w:pPr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 xml:space="preserve">Look at the possibility to be a </w:t>
      </w:r>
      <w:proofErr w:type="spellStart"/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NorDoc</w:t>
      </w:r>
      <w:proofErr w:type="spellEnd"/>
      <w:r w:rsidRPr="00213C1C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>-course (Nordic PhD-course)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 xml:space="preserve"> </w:t>
      </w:r>
      <w:r w:rsidR="00701C01">
        <w:rPr>
          <w:rFonts w:ascii="Arial" w:eastAsia="Times New Roman" w:hAnsi="Arial" w:cs="Arial"/>
          <w:color w:val="333333"/>
          <w:sz w:val="21"/>
          <w:szCs w:val="21"/>
          <w:lang w:val="en-US" w:eastAsia="nb-NO"/>
        </w:rPr>
        <w:t xml:space="preserve"> </w:t>
      </w:r>
      <w:hyperlink r:id="rId7" w:history="1">
        <w:r w:rsidR="00701C01" w:rsidRPr="00701C01">
          <w:rPr>
            <w:rStyle w:val="Hyperlink"/>
            <w:lang w:val="en-US"/>
          </w:rPr>
          <w:t>https://www.nordochealth.net/courses</w:t>
        </w:r>
      </w:hyperlink>
    </w:p>
    <w:p w:rsidR="00257665" w:rsidRPr="00213C1C" w:rsidRDefault="00257665">
      <w:pPr>
        <w:rPr>
          <w:lang w:val="en-US"/>
        </w:rPr>
      </w:pPr>
    </w:p>
    <w:sectPr w:rsidR="00257665" w:rsidRPr="00213C1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01" w:rsidRDefault="00701C01" w:rsidP="00701C01">
      <w:pPr>
        <w:spacing w:after="0" w:line="240" w:lineRule="auto"/>
      </w:pPr>
      <w:r>
        <w:separator/>
      </w:r>
    </w:p>
  </w:endnote>
  <w:endnote w:type="continuationSeparator" w:id="0">
    <w:p w:rsidR="00701C01" w:rsidRDefault="00701C01" w:rsidP="0070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857124"/>
      <w:docPartObj>
        <w:docPartGallery w:val="Page Numbers (Bottom of Page)"/>
        <w:docPartUnique/>
      </w:docPartObj>
    </w:sdtPr>
    <w:sdtContent>
      <w:p w:rsidR="00701C01" w:rsidRDefault="00701C0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1C01" w:rsidRDefault="00701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01" w:rsidRDefault="00701C01" w:rsidP="00701C01">
      <w:pPr>
        <w:spacing w:after="0" w:line="240" w:lineRule="auto"/>
      </w:pPr>
      <w:r>
        <w:separator/>
      </w:r>
    </w:p>
  </w:footnote>
  <w:footnote w:type="continuationSeparator" w:id="0">
    <w:p w:rsidR="00701C01" w:rsidRDefault="00701C01" w:rsidP="0070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C07"/>
    <w:multiLevelType w:val="multilevel"/>
    <w:tmpl w:val="DCB4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1C"/>
    <w:rsid w:val="00213C1C"/>
    <w:rsid w:val="00257665"/>
    <w:rsid w:val="00701C01"/>
    <w:rsid w:val="007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EC16"/>
  <w15:chartTrackingRefBased/>
  <w15:docId w15:val="{41DEA547-FBF9-43FC-9D49-B32BDFBE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3C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13C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1C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C01"/>
  </w:style>
  <w:style w:type="paragraph" w:styleId="Footer">
    <w:name w:val="footer"/>
    <w:basedOn w:val="Normal"/>
    <w:link w:val="FooterChar"/>
    <w:uiPriority w:val="99"/>
    <w:unhideWhenUsed/>
    <w:rsid w:val="00701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rdochealth.net/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Yli Dvergsdal</dc:creator>
  <cp:keywords/>
  <dc:description/>
  <cp:lastModifiedBy>Elin Yli Dvergsdal</cp:lastModifiedBy>
  <cp:revision>2</cp:revision>
  <dcterms:created xsi:type="dcterms:W3CDTF">2019-05-28T10:23:00Z</dcterms:created>
  <dcterms:modified xsi:type="dcterms:W3CDTF">2019-05-28T10:31:00Z</dcterms:modified>
</cp:coreProperties>
</file>